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16" w:rsidRDefault="006C4716" w:rsidP="006C4716">
      <w:pPr>
        <w:jc w:val="center"/>
        <w:rPr>
          <w:b/>
        </w:rPr>
      </w:pPr>
      <w:r>
        <w:rPr>
          <w:b/>
        </w:rPr>
        <w:t>СОВЕТ БУРУНДУКОВСКОГО СЕЛЬСКОГО ПОСЕЛЕНИЯ</w:t>
      </w:r>
    </w:p>
    <w:p w:rsidR="006C4716" w:rsidRDefault="006C4716" w:rsidP="006C4716">
      <w:pPr>
        <w:jc w:val="center"/>
        <w:rPr>
          <w:b/>
        </w:rPr>
      </w:pPr>
      <w:r>
        <w:rPr>
          <w:b/>
        </w:rPr>
        <w:t>КАЙБИЦКОГО МУНИЦИПАЛЬНОГО РАЙОНА</w:t>
      </w:r>
    </w:p>
    <w:p w:rsidR="006C4716" w:rsidRDefault="006C4716" w:rsidP="006C4716">
      <w:pPr>
        <w:jc w:val="center"/>
        <w:rPr>
          <w:b/>
        </w:rPr>
      </w:pPr>
      <w:r>
        <w:rPr>
          <w:b/>
        </w:rPr>
        <w:t>РЕСПУБЛИКИ ТАТАРСТАН</w:t>
      </w:r>
    </w:p>
    <w:p w:rsidR="006C4716" w:rsidRDefault="006C4716" w:rsidP="006C4716">
      <w:pPr>
        <w:jc w:val="center"/>
        <w:rPr>
          <w:b/>
        </w:rPr>
      </w:pPr>
    </w:p>
    <w:p w:rsidR="006C4716" w:rsidRDefault="006C4716" w:rsidP="006C4716">
      <w:pPr>
        <w:jc w:val="center"/>
        <w:rPr>
          <w:b/>
        </w:rPr>
      </w:pPr>
      <w:proofErr w:type="gramStart"/>
      <w:r>
        <w:rPr>
          <w:b/>
        </w:rPr>
        <w:t>с</w:t>
      </w:r>
      <w:proofErr w:type="gramEnd"/>
      <w:r>
        <w:rPr>
          <w:b/>
        </w:rPr>
        <w:t xml:space="preserve">. </w:t>
      </w:r>
      <w:proofErr w:type="gramStart"/>
      <w:r>
        <w:rPr>
          <w:b/>
        </w:rPr>
        <w:t>Бурундуки</w:t>
      </w:r>
      <w:proofErr w:type="gramEnd"/>
      <w:r>
        <w:rPr>
          <w:b/>
        </w:rPr>
        <w:t xml:space="preserve">                                                                                 16.04.2013 г.</w:t>
      </w:r>
    </w:p>
    <w:p w:rsidR="006C4716" w:rsidRDefault="006C4716" w:rsidP="006C4716">
      <w:pPr>
        <w:rPr>
          <w:b/>
        </w:rPr>
      </w:pPr>
      <w:r>
        <w:rPr>
          <w:b/>
        </w:rPr>
        <w:t xml:space="preserve">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№ 13а</w:t>
      </w:r>
    </w:p>
    <w:p w:rsidR="006C4716" w:rsidRDefault="006C4716" w:rsidP="006C4716">
      <w:pPr>
        <w:jc w:val="center"/>
        <w:rPr>
          <w:b/>
        </w:rPr>
      </w:pPr>
      <w:r>
        <w:rPr>
          <w:b/>
        </w:rPr>
        <w:t xml:space="preserve"> О внесении изменений и дополнений в решение Совета </w:t>
      </w:r>
      <w:proofErr w:type="spellStart"/>
      <w:r>
        <w:rPr>
          <w:b/>
        </w:rPr>
        <w:t>Бурундуковского</w:t>
      </w:r>
      <w:proofErr w:type="spellEnd"/>
      <w:r>
        <w:rPr>
          <w:b/>
        </w:rPr>
        <w:t xml:space="preserve"> сельского поселения </w:t>
      </w:r>
      <w:proofErr w:type="spellStart"/>
      <w:r>
        <w:rPr>
          <w:b/>
        </w:rPr>
        <w:t>Кайбицкого</w:t>
      </w:r>
      <w:proofErr w:type="spellEnd"/>
      <w:r>
        <w:rPr>
          <w:b/>
        </w:rPr>
        <w:t xml:space="preserve"> муниципального района</w:t>
      </w:r>
    </w:p>
    <w:p w:rsidR="006C4716" w:rsidRDefault="006C4716" w:rsidP="006C4716">
      <w:pPr>
        <w:jc w:val="center"/>
        <w:rPr>
          <w:b/>
        </w:rPr>
      </w:pPr>
      <w:r>
        <w:rPr>
          <w:b/>
        </w:rPr>
        <w:t>Республики Татарстан № 36 от 21.12.2012 г.</w:t>
      </w:r>
    </w:p>
    <w:p w:rsidR="006C4716" w:rsidRDefault="006C4716" w:rsidP="006C4716">
      <w:pPr>
        <w:jc w:val="center"/>
        <w:rPr>
          <w:b/>
        </w:rPr>
      </w:pPr>
      <w:r>
        <w:rPr>
          <w:b/>
        </w:rPr>
        <w:t xml:space="preserve">«О бюджете </w:t>
      </w:r>
      <w:proofErr w:type="spellStart"/>
      <w:r>
        <w:rPr>
          <w:b/>
        </w:rPr>
        <w:t>Бурундуковского</w:t>
      </w:r>
      <w:proofErr w:type="spellEnd"/>
      <w:r>
        <w:rPr>
          <w:b/>
        </w:rPr>
        <w:t xml:space="preserve"> сельского поселения </w:t>
      </w:r>
      <w:proofErr w:type="spellStart"/>
      <w:r>
        <w:rPr>
          <w:b/>
        </w:rPr>
        <w:t>Кайбицкого</w:t>
      </w:r>
      <w:proofErr w:type="spellEnd"/>
      <w:r>
        <w:rPr>
          <w:b/>
        </w:rPr>
        <w:t xml:space="preserve"> муниципального района Республики Татарстан на 2013 год и плановый период 2014 и 2015 годов»».</w:t>
      </w:r>
    </w:p>
    <w:p w:rsidR="006C4716" w:rsidRDefault="006C4716" w:rsidP="006C4716">
      <w:pPr>
        <w:jc w:val="center"/>
        <w:rPr>
          <w:b/>
        </w:rPr>
      </w:pPr>
    </w:p>
    <w:p w:rsidR="006C4716" w:rsidRDefault="006C4716" w:rsidP="006C4716">
      <w:pPr>
        <w:jc w:val="center"/>
        <w:rPr>
          <w:b/>
        </w:rPr>
      </w:pPr>
    </w:p>
    <w:p w:rsidR="006C4716" w:rsidRDefault="006C4716" w:rsidP="006C4716">
      <w:pPr>
        <w:jc w:val="both"/>
      </w:pPr>
      <w:r>
        <w:rPr>
          <w:b/>
        </w:rPr>
        <w:t xml:space="preserve">             </w:t>
      </w:r>
      <w:r>
        <w:t xml:space="preserve">В связи с ходатайством Исполнительного комитета </w:t>
      </w:r>
      <w:proofErr w:type="spellStart"/>
      <w:r>
        <w:t>Бурундуковского</w:t>
      </w:r>
      <w:proofErr w:type="spellEnd"/>
      <w:r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района РТ Совет </w:t>
      </w:r>
      <w:proofErr w:type="spellStart"/>
      <w:r>
        <w:t>Бурундуковского</w:t>
      </w:r>
      <w:proofErr w:type="spellEnd"/>
      <w:r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района РТ  </w:t>
      </w:r>
      <w:r>
        <w:rPr>
          <w:b/>
        </w:rPr>
        <w:t>РЕШИЛ:</w:t>
      </w:r>
    </w:p>
    <w:p w:rsidR="006C4716" w:rsidRDefault="006C4716" w:rsidP="006C4716">
      <w:pPr>
        <w:jc w:val="center"/>
        <w:rPr>
          <w:b/>
        </w:rPr>
      </w:pPr>
      <w:r>
        <w:t xml:space="preserve">  </w:t>
      </w:r>
    </w:p>
    <w:p w:rsidR="006C4716" w:rsidRDefault="006C4716" w:rsidP="006C4716">
      <w:pPr>
        <w:jc w:val="both"/>
      </w:pPr>
      <w:r>
        <w:rPr>
          <w:b/>
        </w:rPr>
        <w:t xml:space="preserve">             </w:t>
      </w:r>
      <w:r>
        <w:t>1.Выделить дополнительные денежные средства с КБК  920 113 0206510</w:t>
      </w:r>
    </w:p>
    <w:p w:rsidR="006C4716" w:rsidRDefault="006C4716" w:rsidP="006C4716">
      <w:pPr>
        <w:jc w:val="both"/>
      </w:pPr>
      <w:r>
        <w:t>0000 130  в сумме 19281руб</w:t>
      </w:r>
      <w:proofErr w:type="gramStart"/>
      <w:r>
        <w:t>.(</w:t>
      </w:r>
      <w:proofErr w:type="gramEnd"/>
      <w:r>
        <w:t>Девятнадцать тысяч двести восемьдесят один руб.)</w:t>
      </w:r>
    </w:p>
    <w:p w:rsidR="006C4716" w:rsidRPr="00922B1F" w:rsidRDefault="006C4716" w:rsidP="006C4716">
      <w:pPr>
        <w:jc w:val="both"/>
      </w:pPr>
      <w:r>
        <w:t>за электроэнергию для водокачки.</w:t>
      </w:r>
    </w:p>
    <w:p w:rsidR="006C4716" w:rsidRDefault="006C4716" w:rsidP="006C4716">
      <w:pPr>
        <w:jc w:val="both"/>
      </w:pPr>
      <w:r>
        <w:rPr>
          <w:b/>
        </w:rPr>
        <w:t xml:space="preserve">              </w:t>
      </w: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данного решения оставляю за собой.   </w:t>
      </w:r>
    </w:p>
    <w:p w:rsidR="006C4716" w:rsidRDefault="006C4716" w:rsidP="006C4716">
      <w:pPr>
        <w:jc w:val="both"/>
      </w:pPr>
    </w:p>
    <w:p w:rsidR="006C4716" w:rsidRDefault="006C4716" w:rsidP="006C4716">
      <w:pPr>
        <w:jc w:val="both"/>
        <w:rPr>
          <w:b/>
        </w:rPr>
      </w:pPr>
      <w:r>
        <w:t xml:space="preserve">     </w:t>
      </w:r>
      <w:r>
        <w:rPr>
          <w:b/>
        </w:rPr>
        <w:t xml:space="preserve"> </w:t>
      </w:r>
    </w:p>
    <w:p w:rsidR="006C4716" w:rsidRPr="00922B1F" w:rsidRDefault="006C4716" w:rsidP="006C4716">
      <w:pPr>
        <w:jc w:val="both"/>
      </w:pPr>
    </w:p>
    <w:p w:rsidR="006C4716" w:rsidRDefault="006C4716" w:rsidP="006C4716">
      <w:pPr>
        <w:jc w:val="both"/>
        <w:rPr>
          <w:b/>
        </w:rPr>
      </w:pPr>
    </w:p>
    <w:p w:rsidR="006C4716" w:rsidRDefault="006C4716" w:rsidP="006C4716">
      <w:pPr>
        <w:jc w:val="both"/>
        <w:rPr>
          <w:b/>
        </w:rPr>
      </w:pPr>
    </w:p>
    <w:p w:rsidR="006C4716" w:rsidRDefault="006C4716" w:rsidP="006C4716">
      <w:pPr>
        <w:jc w:val="both"/>
        <w:rPr>
          <w:b/>
        </w:rPr>
      </w:pPr>
      <w:r>
        <w:rPr>
          <w:b/>
        </w:rPr>
        <w:t xml:space="preserve">          Глава </w:t>
      </w:r>
      <w:proofErr w:type="spellStart"/>
      <w:r>
        <w:rPr>
          <w:b/>
        </w:rPr>
        <w:t>Бурундуковского</w:t>
      </w:r>
      <w:proofErr w:type="spellEnd"/>
    </w:p>
    <w:p w:rsidR="006C4716" w:rsidRDefault="006C4716" w:rsidP="006C4716">
      <w:pPr>
        <w:jc w:val="both"/>
        <w:rPr>
          <w:b/>
        </w:rPr>
      </w:pPr>
      <w:r>
        <w:rPr>
          <w:b/>
        </w:rPr>
        <w:t xml:space="preserve">          сельского поселения</w:t>
      </w:r>
    </w:p>
    <w:p w:rsidR="006C4716" w:rsidRDefault="006C4716" w:rsidP="006C4716">
      <w:pPr>
        <w:jc w:val="both"/>
        <w:rPr>
          <w:b/>
        </w:rPr>
      </w:pPr>
      <w:r>
        <w:rPr>
          <w:b/>
        </w:rPr>
        <w:t xml:space="preserve">          </w:t>
      </w:r>
      <w:proofErr w:type="spellStart"/>
      <w:r>
        <w:rPr>
          <w:b/>
        </w:rPr>
        <w:t>Кайбицкого</w:t>
      </w:r>
      <w:proofErr w:type="spellEnd"/>
      <w:r>
        <w:rPr>
          <w:b/>
        </w:rPr>
        <w:t xml:space="preserve"> муниципального района РТ                       </w:t>
      </w:r>
      <w:proofErr w:type="spellStart"/>
      <w:r>
        <w:rPr>
          <w:b/>
        </w:rPr>
        <w:t>Р.И.Гимадиев</w:t>
      </w:r>
      <w:proofErr w:type="spellEnd"/>
    </w:p>
    <w:p w:rsidR="006C4716" w:rsidRDefault="006C4716" w:rsidP="006C4716">
      <w:pPr>
        <w:jc w:val="both"/>
        <w:rPr>
          <w:b/>
        </w:rPr>
      </w:pPr>
    </w:p>
    <w:p w:rsidR="006C4716" w:rsidRDefault="006C4716" w:rsidP="006C4716">
      <w:pPr>
        <w:jc w:val="both"/>
        <w:rPr>
          <w:b/>
        </w:rPr>
      </w:pPr>
    </w:p>
    <w:p w:rsidR="006C4716" w:rsidRDefault="006C4716" w:rsidP="006C4716">
      <w:pPr>
        <w:jc w:val="both"/>
        <w:rPr>
          <w:b/>
        </w:rPr>
      </w:pPr>
    </w:p>
    <w:p w:rsidR="006C4716" w:rsidRDefault="006C4716" w:rsidP="006C4716">
      <w:pPr>
        <w:jc w:val="both"/>
        <w:rPr>
          <w:b/>
        </w:rPr>
      </w:pPr>
    </w:p>
    <w:p w:rsidR="006C4716" w:rsidRDefault="006C4716" w:rsidP="006C4716">
      <w:pPr>
        <w:jc w:val="both"/>
        <w:rPr>
          <w:b/>
        </w:rPr>
      </w:pPr>
    </w:p>
    <w:p w:rsidR="0056290B" w:rsidRDefault="0056290B">
      <w:bookmarkStart w:id="0" w:name="_GoBack"/>
      <w:bookmarkEnd w:id="0"/>
    </w:p>
    <w:sectPr w:rsidR="00562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716"/>
    <w:rsid w:val="0056290B"/>
    <w:rsid w:val="006C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>Krokoz™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Рамиля</cp:lastModifiedBy>
  <cp:revision>1</cp:revision>
  <dcterms:created xsi:type="dcterms:W3CDTF">2014-03-05T12:37:00Z</dcterms:created>
  <dcterms:modified xsi:type="dcterms:W3CDTF">2014-03-05T12:38:00Z</dcterms:modified>
</cp:coreProperties>
</file>